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2bitu_3vg_mw3vquqd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апреля 2026 года № 223)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содержания и разведения объектов животного мира в неволе, полувольных условиях и искусственно созданной среде обитания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содержания и разведения объектов животного мира в неволе, полувольных условиях и искусственно созданной среде обитания на территории Кыргызской Республики (далее - Правила) разработаны в соответствии с законами Кыргызской Республики "</w:t>
      </w:r>
      <w:hyperlink w:history="1" r:id="rIdalinu6qtcsovv7apjun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20-fgfyuwvyn3bcuha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во исполнение положений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международной торговле видами дикой фауны и флоры, находящимися под угрозой исчезновения (CITES), ратифицированной </w:t>
      </w:r>
      <w:hyperlink w:history="1" r:id="rIdvy2lj1qf2ibvegkv050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ноября 2006 года № 192.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подготовлены в целях установления правовых основ регулирования деятельности по содержанию и разведению объектов животного мира в неволе, полувольных условиях и искусственно созданной среде обитания, формирования единых подходов в данной сфере, а также создания условий, способствующих сохранению биологического разнообразия и гуманному обращению с дикими животными.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направлены на обеспечение условий содержания, соответствующих биологическим и поведенческим особенностям каждого вида диких животных, распространение среди граждан стандартов гуманного и ответственного отношения к животным, развитие экологического просвещения населения, а также обеспечение безопасности диких животных, лиц, осуществляющих уход и работу с ними, и посетителей профильных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Правила способствуют соблюдению действующего природоохранного законодательства, предупреждению контрабанды диких животных, в том числе редких и исчезающих видов диких животных, а также их незаконного изъятия из природы.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понятия, используемые в настоящих Правилах: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дикие животные</w:t>
      </w:r>
      <w:r>
        <w:rPr>
          <w:rFonts w:ascii="Arial" w:cs="Arial" w:eastAsia="Arial" w:hAnsi="Arial"/>
          <w:sz w:val="24"/>
          <w:szCs w:val="24"/>
        </w:rPr>
        <w:t xml:space="preserve"> - дикие млекопитающие, птицы, пресмыкающиеся, земноводные, насекомые, рыбы, водные животные и водные беспозвоночные, не подвергшиеся одомашниванию;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в неволе</w:t>
      </w:r>
      <w:r>
        <w:rPr>
          <w:rFonts w:ascii="Arial" w:cs="Arial" w:eastAsia="Arial" w:hAnsi="Arial"/>
          <w:sz w:val="24"/>
          <w:szCs w:val="24"/>
        </w:rPr>
        <w:t xml:space="preserve"> - содержание дикого животного в условиях полного контроля человека над его средой обитания, передвижением и ресурсами в замкнутом (огороженном) пространстве (клетка, вольер, аквариум, террариум);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в полуволе</w:t>
      </w:r>
      <w:r>
        <w:rPr>
          <w:rFonts w:ascii="Arial" w:cs="Arial" w:eastAsia="Arial" w:hAnsi="Arial"/>
          <w:sz w:val="24"/>
          <w:szCs w:val="24"/>
        </w:rPr>
        <w:t xml:space="preserve"> - промежуточный режим содержания, при котором животное обитает на ограниченной, но обширной территории, максимально приближенной к его естественной среде обитания, при этом сохраняется определенный контроль и вмешательство со стороны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искусственно созданная среда обитания</w:t>
      </w:r>
      <w:r>
        <w:rPr>
          <w:rFonts w:ascii="Arial" w:cs="Arial" w:eastAsia="Arial" w:hAnsi="Arial"/>
          <w:sz w:val="24"/>
          <w:szCs w:val="24"/>
        </w:rPr>
        <w:t xml:space="preserve"> - искусственно созданное или значительно модифицированное человеком пространство, которое заменяет или имитирует естественную среду обитания вида и предназначено для удовлетворения его биологических потребностей;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содержания диких животных</w:t>
      </w:r>
      <w:r>
        <w:rPr>
          <w:rFonts w:ascii="Arial" w:cs="Arial" w:eastAsia="Arial" w:hAnsi="Arial"/>
          <w:sz w:val="24"/>
          <w:szCs w:val="24"/>
        </w:rPr>
        <w:t xml:space="preserve"> - используемые владельцем животного здание, строение, сооружение, помещение или территория, где животное содержится большую часть времени в течение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питомник</w:t>
      </w:r>
      <w:r>
        <w:rPr>
          <w:rFonts w:ascii="Arial" w:cs="Arial" w:eastAsia="Arial" w:hAnsi="Arial"/>
          <w:sz w:val="24"/>
          <w:szCs w:val="24"/>
        </w:rPr>
        <w:t xml:space="preserve"> - имущественный комплекс, созданный физическим либо юридическим лицом, основной целью которого является разведение и содержание диких животных в контролируемых условиях для получения потомства;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реабилитационный центр для диких животных</w:t>
      </w:r>
      <w:r>
        <w:rPr>
          <w:rFonts w:ascii="Arial" w:cs="Arial" w:eastAsia="Arial" w:hAnsi="Arial"/>
          <w:sz w:val="24"/>
          <w:szCs w:val="24"/>
        </w:rPr>
        <w:t xml:space="preserve"> - имущественный комплекс, созданный физическим либо юридическим лицом, предназначенный и оборудованный для приема, лечения, временного содержания, реабилитации и адаптации диких животных, подлежащих или не подлежащих возврату владельцу либо в естественную среду обитания, оказавшихся в положении, угрожающем их жизни и здоровью, неспособных существовать в естественных условиях, а также изъятых или конфискованных у физических или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диких животных в культурно-зрелищных целях</w:t>
      </w:r>
      <w:r>
        <w:rPr>
          <w:rFonts w:ascii="Arial" w:cs="Arial" w:eastAsia="Arial" w:hAnsi="Arial"/>
          <w:sz w:val="24"/>
          <w:szCs w:val="24"/>
        </w:rPr>
        <w:t xml:space="preserve"> - это деятельность, при которой дикие животные участвуют в публичной демонстрации, развлекательных, культурных или аналогичных мероприятиях, включая зоопарки, цирки, дельфинарии, выставки и др.;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цирк</w:t>
      </w:r>
      <w:r>
        <w:rPr>
          <w:rFonts w:ascii="Arial" w:cs="Arial" w:eastAsia="Arial" w:hAnsi="Arial"/>
          <w:sz w:val="24"/>
          <w:szCs w:val="24"/>
        </w:rPr>
        <w:t xml:space="preserve"> - организация (юридическое лицо или предприятие), либо иная форма культурно-зрелищной деятельности, осуществляющая публичные представления с участием артистов (акробатов, клоунов, гимнастов и др.), животных и (или) оборудования, сценических эффектов, предназначенные для показа зрителям, с продажей билетов или иным образом организованным доступом в специально оборудованных сооружениях или передвижных цирковых труппах;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зоомагазин</w:t>
      </w:r>
      <w:r>
        <w:rPr>
          <w:rFonts w:ascii="Arial" w:cs="Arial" w:eastAsia="Arial" w:hAnsi="Arial"/>
          <w:sz w:val="24"/>
          <w:szCs w:val="24"/>
        </w:rPr>
        <w:t xml:space="preserve"> - коммерческий субъект (юридическое лицо или индивидуальный предприниматель), осуществляющий торговлю товарами, товарами для животных и самими животными, предназначенными для домашнего содержания, ухода и кормления, а также предоставляющий смежные услуги в специально оборудованных помещениях (либо через интернет-торговлю), обеспечивающих безопасность животных, права потребителей и условия содержания и реализации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диких животных, содержащихся в неволе, полуволе или искусственно созданной среде обитания</w:t>
      </w:r>
      <w:r>
        <w:rPr>
          <w:rFonts w:ascii="Arial" w:cs="Arial" w:eastAsia="Arial" w:hAnsi="Arial"/>
          <w:sz w:val="24"/>
          <w:szCs w:val="24"/>
        </w:rPr>
        <w:t xml:space="preserve"> - это официальный государственный список (база данных), в котором регистрируются дикие животные, изъятые из природной среды или приобретенные для содержания в условиях неволи либо полуволн, включая их потомство, при которых обеспечивается контроль их содержания, ухода, передвижения и иных условий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учреждений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перечень учреждений, юридических лиц и индивидуальных предпринимателей, осуществляющих деятельность по содержанию, разведению и (или) реализации диких животных в неволе либо полувольных условиях, ведение которого осуществляется уполномоченным государственным органом в сфере охраны окружающей среды (далее - уполномоченный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регистрации (прошитый и пронумерованный) коллекции диких животных, биологическая карточка дикого животного, а также электронная система учета диких животных</w:t>
      </w:r>
      <w:r>
        <w:rPr>
          <w:rFonts w:ascii="Arial" w:cs="Arial" w:eastAsia="Arial" w:hAnsi="Arial"/>
          <w:sz w:val="24"/>
          <w:szCs w:val="24"/>
        </w:rPr>
        <w:t xml:space="preserve"> - это формы учета, которые ведутся учреждением либо физическим лицом, осуществляющими содержание диких животных, и содержат сведения, позволяющие идентифицировать каждое дикое животное либо группу животных, в том числе: вид, пол, возраст (или дату рождения/отлова), происхождение, место содержания, сведения о владельце и иные необходимые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Мелкие млекопитающие и птицы допускается регистрировать групповым методом с указанием общего количества особей и, при возможности, их распределения по полу (самцы, самки, неопределенный пол) и иным идентификационным признакам;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мечение диких животных</w:t>
      </w:r>
      <w:r>
        <w:rPr>
          <w:rFonts w:ascii="Arial" w:cs="Arial" w:eastAsia="Arial" w:hAnsi="Arial"/>
          <w:sz w:val="24"/>
          <w:szCs w:val="24"/>
        </w:rPr>
        <w:t xml:space="preserve"> - это процесс нанесения на дикое животное, разведенное и/или содержащееся в неволе либо полувольных условиях, индивидуальной визуальной или электронной метки (в виде кольца, бирки, микрочипа, татуировки и иных средств) в целях его идентификации, учета, установления происхождения, отслеживания перемещений и контроля состояния, осуществляемый учреждением, содержащим диких животных, с соблюдением норм гуманного обращения и без причинения вреда животному;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жестокое обращение с животным</w:t>
      </w:r>
      <w:r>
        <w:rPr>
          <w:rFonts w:ascii="Arial" w:cs="Arial" w:eastAsia="Arial" w:hAnsi="Arial"/>
          <w:sz w:val="24"/>
          <w:szCs w:val="24"/>
        </w:rPr>
        <w:t xml:space="preserve"> - умышленное обращение с животным, которое привело или может привести к гибели, увечью или иному повреждению здоровья животного, истязание животного, в том числе голодом, жаждой, побоями, иными насильственными действиями или нарушением правил и условий содержания, причинившими вред здоровью животного, оставление животного ответственным лицом без попечения, а также неоказание им, несмотря на наличие такой возможности, помощи пострадавшему животному, находящемуся в опасном для жизни состоянии;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эвтаназия</w:t>
      </w:r>
      <w:r>
        <w:rPr>
          <w:rFonts w:ascii="Arial" w:cs="Arial" w:eastAsia="Arial" w:hAnsi="Arial"/>
          <w:sz w:val="24"/>
          <w:szCs w:val="24"/>
        </w:rPr>
        <w:t xml:space="preserve"> - медикаментозное умерщвление животного, исключающее причинение животному боли и физических страданий;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пункт</w:t>
      </w:r>
      <w:r>
        <w:rPr>
          <w:rFonts w:ascii="Arial" w:cs="Arial" w:eastAsia="Arial" w:hAnsi="Arial"/>
          <w:sz w:val="24"/>
          <w:szCs w:val="24"/>
        </w:rPr>
        <w:t xml:space="preserve"> - санитарный блок и изолятор;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вольер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уличное либо внутреннее сооружение (пространство), предназначенное для постоянного содержания диких животных, включая вольеры, клетки, авиарии, загоны, пруды, террариумы, аквариумы, акватеррариумы, бассейны и иные аналогичные объекты;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выставка животных</w:t>
      </w:r>
      <w:r>
        <w:rPr>
          <w:rFonts w:ascii="Arial" w:cs="Arial" w:eastAsia="Arial" w:hAnsi="Arial"/>
          <w:sz w:val="24"/>
          <w:szCs w:val="24"/>
        </w:rPr>
        <w:t xml:space="preserve"> - мероприятие по демонстрации животных, основными целями которого являются культурно-просветительные цели, обмен опытом, проведение зоотехнических и селекционных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гидробионты</w:t>
      </w:r>
      <w:r>
        <w:rPr>
          <w:rFonts w:ascii="Arial" w:cs="Arial" w:eastAsia="Arial" w:hAnsi="Arial"/>
          <w:sz w:val="24"/>
          <w:szCs w:val="24"/>
        </w:rPr>
        <w:t xml:space="preserve"> - живые организмы, для которых водная среда является основной средой обитания;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дельфинарий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на постоянной основе деятельность по содержанию, демонстрации и использованию в представлениях различных видов дельфинов и представителей других видов водных млекопитающих;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зоологический парк (зоопарк)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либо индивидуальный предприниматель, осуществляющие на постоянной основе деятельность по содержанию и публичной демонстрации диких животных в искусственно созданных условиях, формирующие зоологическую коллекцию и осуществляющие деятельность, направленную на сохранение видов животных, экологическое просвещение населения, рекреацию и проведение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зоологический сад (зоосад)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либо индивидуальный предприниматель, осуществляющие на постоянной основе деятельность по содержанию и демонстрации зоологической и ботанической коллекций, включающих животных и растения, а также деятельность, направленную на сохранение видов животных и растений посредством экологического просвещения, рекреации, сбора и распространения информации и проведения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изолятор</w:t>
      </w:r>
      <w:r>
        <w:rPr>
          <w:rFonts w:ascii="Arial" w:cs="Arial" w:eastAsia="Arial" w:hAnsi="Arial"/>
          <w:sz w:val="24"/>
          <w:szCs w:val="24"/>
        </w:rPr>
        <w:t xml:space="preserve"> - специально выделенное и оборудованное помещение (либо обособленная часть помещения), предназначенное для временного содержания животных, подозреваемых в заболевании, заболевших либо являющихся носителями инфекционных болезней животных, в целях их изоляции, наблюдения и предотвращения распространения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(дрессировка, тренинг)</w:t>
      </w:r>
      <w:r>
        <w:rPr>
          <w:rFonts w:ascii="Arial" w:cs="Arial" w:eastAsia="Arial" w:hAnsi="Arial"/>
          <w:sz w:val="24"/>
          <w:szCs w:val="24"/>
        </w:rPr>
        <w:t xml:space="preserve"> - процесс целенаправленной подготовки животных к овладению навыками и поведенческими реакциями, необходимыми для их публичной демонстрации в рамках деятельности по использованию животных в культурно-зрелищных целях, а также для адаптации животных к проведению ветеринарных осмотров, диагностических, профилактических и лечебных процедур, осуществляемый с соблюдением норм гуманного обращения с животными;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оздоровительное плавание с дельфинами</w:t>
      </w:r>
      <w:r>
        <w:rPr>
          <w:rFonts w:ascii="Arial" w:cs="Arial" w:eastAsia="Arial" w:hAnsi="Arial"/>
          <w:sz w:val="24"/>
          <w:szCs w:val="24"/>
        </w:rPr>
        <w:t xml:space="preserve"> - взаимодействие посетителя дельфинария во время плавания в бассейне со специально подготовленными методом обучения (дрессировки) к указанной процедуре дельфинами в терапевтических (реабилитационных)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океанариум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на постоянной основе деятельность по содержанию и демонстрации гидробионтов, составляющих зоологическую и ботаническую коллекции, способствующие сохранению видов животных и растений посредством экологического просвещения, сбора и распространения информации о животных и растениях, рекреации и проведения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учреждение</w:t>
      </w:r>
      <w:r>
        <w:rPr>
          <w:rFonts w:ascii="Arial" w:cs="Arial" w:eastAsia="Arial" w:hAnsi="Arial"/>
          <w:sz w:val="24"/>
          <w:szCs w:val="24"/>
        </w:rPr>
        <w:t xml:space="preserve"> - обобщенное понятие зоопарков, зоосадов, цирков, дельфинариев, океанариумов, питомников, зоологических магазинов и реабилитационных центров, являющихся юридическими лицами или индивидуальными предпринимателями;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площадка для общения с животными</w:t>
      </w:r>
      <w:r>
        <w:rPr>
          <w:rFonts w:ascii="Arial" w:cs="Arial" w:eastAsia="Arial" w:hAnsi="Arial"/>
          <w:sz w:val="24"/>
          <w:szCs w:val="24"/>
        </w:rPr>
        <w:t xml:space="preserve"> - обособленное место (на открытом воздухе или в помещении) на территории зоопарка или зоосада, где посетители могут находиться в физическом контакте с животными (соприкосновение, кормление, поение) в культурно-развлекательных, просветительных, рекреационных или терапевтических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санитарный блок (карантин)</w:t>
      </w:r>
      <w:r>
        <w:rPr>
          <w:rFonts w:ascii="Arial" w:cs="Arial" w:eastAsia="Arial" w:hAnsi="Arial"/>
          <w:sz w:val="24"/>
          <w:szCs w:val="24"/>
        </w:rPr>
        <w:t xml:space="preserve"> - помещение, предназначенное для карантинной передержки поступающих животных и содержания травмированных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экспозиция</w:t>
      </w:r>
      <w:r>
        <w:rPr>
          <w:rFonts w:ascii="Arial" w:cs="Arial" w:eastAsia="Arial" w:hAnsi="Arial"/>
          <w:sz w:val="24"/>
          <w:szCs w:val="24"/>
        </w:rPr>
        <w:t xml:space="preserve"> - тип размещения на территории зоопарка или зоосада любых животных и растений, представленных для демонстрации (по систематическому или ландшафтному принципу);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электропастух</w:t>
      </w:r>
      <w:r>
        <w:rPr>
          <w:rFonts w:ascii="Arial" w:cs="Arial" w:eastAsia="Arial" w:hAnsi="Arial"/>
          <w:sz w:val="24"/>
          <w:szCs w:val="24"/>
        </w:rPr>
        <w:t xml:space="preserve"> - электрическое ограждение, состоящее из генератора импульсов и проводников (проволоки ленты), по которым подаются короткие, безвредные, но ощутимые электрические разряды, создающие барьер, которые животные быстро запоминают и перестают нарушать;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демонстрация животных</w:t>
      </w:r>
      <w:r>
        <w:rPr>
          <w:rFonts w:ascii="Arial" w:cs="Arial" w:eastAsia="Arial" w:hAnsi="Arial"/>
          <w:sz w:val="24"/>
          <w:szCs w:val="24"/>
        </w:rPr>
        <w:t xml:space="preserve"> - это содержание диких животных в неволе, полуволе для публичного показа;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отжимной барьер (отжим)</w:t>
      </w:r>
      <w:r>
        <w:rPr>
          <w:rFonts w:ascii="Arial" w:cs="Arial" w:eastAsia="Arial" w:hAnsi="Arial"/>
          <w:sz w:val="24"/>
          <w:szCs w:val="24"/>
        </w:rPr>
        <w:t xml:space="preserve"> - это дополнительное ограждение, которое устанавливается перед основным вольером, чтобы предотвратить возможность прямого контакта посетителей с животными;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фотопериод</w:t>
      </w:r>
      <w:r>
        <w:rPr>
          <w:rFonts w:ascii="Arial" w:cs="Arial" w:eastAsia="Arial" w:hAnsi="Arial"/>
          <w:sz w:val="24"/>
          <w:szCs w:val="24"/>
        </w:rPr>
        <w:t xml:space="preserve"> - это продолжительность светового дня и соотношение светлых и темных периодов суток (день/ночь);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шибер</w:t>
      </w:r>
      <w:r>
        <w:rPr>
          <w:rFonts w:ascii="Arial" w:cs="Arial" w:eastAsia="Arial" w:hAnsi="Arial"/>
          <w:sz w:val="24"/>
          <w:szCs w:val="24"/>
        </w:rPr>
        <w:t xml:space="preserve"> - это специальная раздвижная или подъемная дверь (заслонка), которая используется для безопасного перемещения животных между секциями вольера или из вольера в служебное помещение.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 разведение объектов животного мира должно осуществляться строго в соответствии с положениями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и разведение редких и находящихся под угрозой исчезновения видов диких животных допускается в целях их сохранения, охраны, воспроизводства и научно-исследовательской деятельности, а также в коммерческих целях при условии соблюдения установленных требований к их содержанию и наличии подтвержденного законного происхождения и законного владения такими животными.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содержанию и разведению диких животных устанавливаются приказом уполномоченного государственного органа в сфере охраны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настоящих Правил распространяется на физических и юридических лиц, осуществляющих содержание, разведение, использование и иные формы обращения с дикими животными в неволе, полувольных условиях и искусственно созданной среде обитания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Правил осуществляется уполномоченным государственным органом в сфере охраны окружающей среды.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создания и регистрации мест содержания диких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юридические и физические лица, намеренные заниматься содержанием и разведением диких животных обязаны до начала деятельности обратиться в уполномоченный орган с заявлением о выдаче положительного заключения на содержание и разведение диких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заявителе (наименование, юридический адрес, ИНН  - для юридического лица; Ф.И.О., адрес проживания, паспортные данные - для физического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право на осуществление соответствующего вида деятельности (копия свидетельства о регистрации юридического лица или индивидуального предпринимателя - при наличии), либо документ, подтверждающий личность и законное владение дикими животными у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предполагаемых к содержанию диких животных (вид, количество, пол, возраст, происхождение);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законное происхождение диких животных (разрешения на изъятие из дикой природы, документы о законном приобретении, акты передачи, разрешение СИТЕС на импорт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места содержания или описание имеющегося места содержания диких животных с указанием размеров, технического состояния, систем безопасности, условий кормления, ухода, ветеринарного обслуживания и квалификации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Запрашиваемые документы допускается представлять как в бумажной, так и в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течение 30 календарных дней со дня поступления заявления с полным пакетом документов осуществляет проверку достоверности представленных сведений, а также проводит фактический осмотр условий содержания на предмет их соответствия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проверки принимается решение о выдаче положительного заключения на содержание и разведение диких животных в неволе или полуволе, либо об отказе в выдаче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Основаниями для отказа служат: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документов, подтверждающих законное происхождение диких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несоответствия места содержания и разведения требованиям и нормам, изложенным в настоящих Правилах;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недостоверных сведений в документах, представленных для получения положительного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выдачи положительного заключения уполномоченный орган вносит сведения о владельце, месте содержания, виде и количестве диких животных в Реестр учреждений, занимающихся содержанием, разведением и реабилитацией объектов животного мира в неволе, полувольных условиях и искусственно созданной среде обитания.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к содержанию диких животных в местах их содержания (в том числе в зоопарках, цирках, зоомагазинах, питомниках, реабилитационных центрах и иных учреждениях), формы выдачи положительного и отрицательного заключений, а также порядок ведения реестра учреждений утверждаются приказом уполномоченного государственного органа в сфере охраны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охраны окружающей среды осуществляет по мере необходимости проверку условий содержания и разведения диких животных, а также мониторинг содержащихся в них диких животных.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учреждениям по содержанию и разведению диких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Дикие животные должны содержаться в вольерах, клетках, бассейнах, аквариумах и (или) других помещениях для содержания диких животных в неволе или полувольных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Места содержания и разведения диких животных не должны представлять угрозу для жизни и здоровья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Дикие животные с потомством, беременные самки должны содержаться в изолированных помещениях либо с возможностью временного укрытия от других диких животных, которые представляют или могут представить угрозу для жизни и здоровья потомства диких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содержании и разведении диких животных на открытом воздухе, помещения должны иметь укрытия или навесы, за исключением тропических видов диких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Аквариумы, резервуары с водой, размещенные в помещениях для диких животных, должны быть оборудованы системами очистки и аэрации воды с учетом видовых особенностей диких животных. Помещения для содержания и разведения диких животных должны быть обеспечены закрытыми дренажными системами, отводящими излишки воды из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Оборудование, устанавливаемое в помещениях или в пределах досягаемости диких животных, содержащихся в помещениях, необходимо устанавливать так, чтобы оно не представляло угрозы для жизни и здоровья диких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содержании и разведении диких животных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допускать чрезмерное доминирование одних особей диких животных над другими;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содержать в одном помещении диких животных, совместное проживание которых может привести к гибели одного из них или стрессу.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Физические и юридические лица, занимающиеся содержанием и разведением диких животных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учет всех содержащихся диких животных, включая сведения о происхождении, данных о родителях, количестве, возрасте, поле и видовой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процедуры мечения (идентификации) диких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ведение биологических карт на каждое дикое животное, содержащееся в учреждении;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сохранность и достоверность всей учетной документации, а также предоставлять ее по запросу уполномоченного государственного органа в сфере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ежегодный отчет об осуществляемой деятельности, включающий данные о численности диких животных, рождаемости, смертности, а также сведения о проведенных ветеринарных и идентификационных мероприятиях с приложением подтверждающих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дальнейшее содержание и использование дикого животного невозможно, владелец обязан передать его на содержание другим физическим или юридическим лицам, либо в реабилитационные центры для животных по согласованию с уполномоченным государственным органом в сфере охраны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Дикие животные, которые способны к межвидовой гибридизации, должны содержаться раздельно. Такие животные не могут экспонироваться на смешанных экспозициях.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Кормление и поение диких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Кормовой рацион и режим кормления диких животных утверждаются руководителем организации или индивидуальным предпринимателем с учетом научно-обоснованного рациона кормления животных. Необходимо обеспечивать диких животных качественными, питательно ценными кормами, размером и количеством порций, соответствующими потребностям конкретных видов и отдельных особей каждого вида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Поилки и другие источники воды располагаются таким образом, чтобы обеспечить каждому дикому животному постоянный и неограниченный доступ к свежей питьевой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Хранение и использование кормов должны осуществляться с соблюдением требований к условиям хранения, предусмотренных для соответствующего вида кормов, с целью предотвращения их порчи и обеспечения безопасности животных.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условиям содержания помещений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Полы, стены и фундамент помещений для содержания диких животных, за исключением помещений для содержания гидробионтов, должны быть выполнены из материалов, обеспечивающих их водонепроницаемость.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Помещения, в которых размещаются аквариумы и бассейны для содержания гидробионтов, приспособлены к повышенному уровню влажности в них в целях недопущения образования ржавчины и плесени на полу, стенах и фундаменте.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Обеспечивается регулярная уборка вольеров и иных мест содержания диких животных, включающая их очистку от отходов, в том числе от продуктов жизнедеятельности животных, с учетом соблюдения мер безопасности сотрудников, осуществляющих такую уборку.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Помещения для содержания диких животных вентилируются естественным путем или оборудуются принудительной вентиляцией, а также в них предусматривается естественное и (или) искусственное освещение.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Ветеринарное обслуживание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Руководителем учреждения обеспечивается ветеринарное обслуживание диких животных, организуется ветеринарный пункт, в котором создаются условия для изолированного содержания животных, подозреваемых в заболевании или больных заразными болезнями животных, для проведения их карантинирования, лечения и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Указанная санитарно-карантинная зона размещается в отдельном помещении либо оборудуется в части помещения из сборно-разборных конструкций (с возможностью проведения дезинфекции).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Дикие животные, подозреваемые в заболевании или больные заразными болезнями животных, содержатся в отдельной зоне.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заболевании заразными болезнями крупных диких животных и невозможности каких-либо животных переместить в санитарный блок, то допускается их размещение в вольерах с возможностью проведения в этих вольерах дезинфекции.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Сбор, временное хранение, транспортировка и утилизация биологических отходов, образующихся в процессе деятельности учреждений осуществляются с соблюдением санитарных, ветеринарных и экологических требований, обеспечивающих безопасность людей, диких животных и окружающей среды.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Безопасность содержания и использования диких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Руководителем учреждения обеспечиваются безопасность содержания диких животных и безопасность работы сотрудников, осуществляющих их содержание, включая соблюдение требований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Учреждения, использующие диких животных в культурно-зрелищных целях, обязаны обеспечить безопасность посетителей (зрителей), не допуская контактов с животными, угрожающих здоровью и жизни людей, в том числе посредством размещения посетителей (зрителей) на безопасном расстоянии от животных, установления предохранительных барьеров (решетка, сетка и иные защитные ограждения) между посетителями (зрителями) и местом демонстрации животных (манежем, сценой и др.), информирования (устного или письменного) посетителей (зрителей) об опасности несанкционированных контактов с животными, а также запрета на привлечение (посетителей) зрителей к участию в выступлениях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этом безопасным считается расстояние не менее 1 метра от первого ряда зрительских мест до внешней стороны манежа, сцены, бассейна-арены и иных мест выступления (демонстрации) диких животных, а также не менее 1 метра от вольера с животными или защитного рва перед вольером с животными. Указанные требования не применяются при демонстрации животных в закрытых стеклянных вольерах.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местах содержания и использования диких животных проводится техническое обслуживание поверхностей, с которыми контактируют животные, в целях освобождения их от ржавчины, а также скругления острых краев и углов, которые могут травмировать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Оборудование, включая электрические устройства, устанавливается таким образом, чтобы никакие его элементы не представляли опасности и не были доступны для диких животных. Исключением является электропастух.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помещения для содержания диких животных по необходимости обеспечиваются раздельной осветительной и силовой электропроводкой.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Конструкция и техническое состояние ограждений вольеров должны исключить возможность самопроизвольного выхода диких животных из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Вольеры с особо опасными дикими животными, оборудуются особо прочными запорами (задвижками), исключающими их открывание животными.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целях обеспечения безопасности диких животных и людей могут применяться устройства для отлова животных, препараты для проведения общего обездвиживания животных, самопроизвольно покинувших места содержания.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l5oab7ewbtpdtuo0a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dalil.kg/document/230044066</w:t>
      </w:r>
    </w:hyperlink>
  </w:p>
  <w:p>
    <w:pPr>
      <w:spacing w:after="0" w:before="40"/>
      <w:jc w:val="center"/>
    </w:pPr>
    <w:hyperlink w:history="1" r:id="rIdyokqxqkkm9tmimnhnue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bitu_3vg_mw3vquqdiu" Type="http://schemas.openxmlformats.org/officeDocument/2006/relationships/hyperlink" Target="https://dalil.kg/document/230044061" TargetMode="External"/><Relationship Id="rIdalinu6qtcsovv7apjunf7" Type="http://schemas.openxmlformats.org/officeDocument/2006/relationships/hyperlink" Target="https://dalil.kg/document/224" TargetMode="External"/><Relationship Id="rId220-fgfyuwvyn3bcuha8o" Type="http://schemas.openxmlformats.org/officeDocument/2006/relationships/hyperlink" Target="https://dalil.kg/document/218" TargetMode="External"/><Relationship Id="rIdvy2lj1qf2ibvegkv050ao" Type="http://schemas.openxmlformats.org/officeDocument/2006/relationships/hyperlink" Target="https://dalil.kg/document/19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l5oab7ewbtpdtuo0aga" Type="http://schemas.openxmlformats.org/officeDocument/2006/relationships/hyperlink" Target="https://dalil.kg/document/230044066" TargetMode="External"/><Relationship Id="rIdyokqxqkkm9tmimnhnue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2026-09-25T21:10:31.698Z</dcterms:created>
  <dcterms:modified xsi:type="dcterms:W3CDTF">2026-09-25T21:10:31.698Z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