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jx5h01b7bggkk2simyz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1995 года N 68                                 ПОРЯДОК              вручения юбилейной медали "50 лет Победы в             Великой Отечественной войне 1941-1945 годов"     1. Юбилейная  медаль  "50 лет Победы в Великой Отечественной войне1941-1945  гг."(далее именуется медаль) в соответствии  с   Положениемо  ней,  утвержденным  Решением  Совета  глав  государств  СодружестваНезависимых  Государств  от  24 декабря 1993  года,  и  постановлениемЖогорку Кенеша N 1575-ХII от 28 мая 1994 года вручается:    -  военнослужащим  и лицам вольнонаемного состава,  принимавшим  врядах   Вооруженных  Сил СССР участие в боевых  действиях  на  фронтахВеликой Отечественной войны;    - партизанам Великой Отечественной войны, участникам подполья;    -  военнослужащим  и  лицам вольнонаемного  состава,  служившим  впериод Великой Отечественной войны в Вооруженных Силах СССР;    - лицам награжденным медалями "За Победу над Германией  в  ВеликойОтечественной войне 1941-1945 гг.", "За Победу над Японией";    - лицам, имеющим удостоверение к медали "За Победу над Германией вВеликой Отечественной войне 1941-1945 гг.";    - лицам, имеющим удостоверение участника войны;    -  труженикам тыла, награжденным за самоотверженный  труд  в  годыВеликой  Отечественной  войны орденами СССР, медалями  "За  доблестныйтруд  в  Великой  Отечественной  войне 1941-1945  гг.",  "За  трудовуюдоблесть",  "За  трудовое  отличие",  "За  оборону  Ленинграда",   "Заоборону  Москвы",   "За  оборону  Одессы",  "За оборону  Севастополя","За  оборону Сталинграда", "За оборону Киева",  "За оборону  Кавказа","За оборону Советского Заполярья";    - лицам награжденным знаком "Жителю  блокадного  Ленинграда"  либоимеющим   удостоверение   к  медали  "За  доблестный  труд  в  ВеликойОтечественной войне 1941-1945 гг.";    - бывшим  несовершеннолетним  узникам концлагерей,  гетто и другихмест  принудительного содержания,  созданных фашистами и их союзникамив период второй мировой войны;    - гражданам,  проработавшим не менее шести месяцев в тылу в периодс   22  июня  1941 года по 9 мая 1945 года,  исключая время  работы  врайонах, временно окупированных неприятелем.    В соответствии  с  постановлением  Жогорку Кенеша N 1575-ХII от 28мая  1994  года  вручение  медали  производится  от  имени  ПрезидентаКыргызской Республики:    - военнослужащим - командирами (начальниками) воинских частей;    - лицам  из  гражданского населения - полномочными представителямиПрезидента  Кыргызской Республики,  руководящими  работниками  органовгосударственной власти Кыргызской Республики, военных комиссариатов;    -  лицам,   выбывшим  из  войск и органов внутренних  дел  СССР  иВооруженных  Сил  Кыргызской Республики - военными  комиссариатами  поместу жительства;    -  лицам  выбывшим  из  войск  и органов  внутренних  дел  СССР  иКыргызской  Республики,  войск и органов государственной  безопасностиСССР   и  Кыргызской  Республики - военными  комиссариатами  по  местужительства либо соответствующими министерствами и ведомствами;    -  труженикам  тыла,  бывшим партизанам и  участникам  подполья  -местной администраций.    Юбилейная медаль  "50  лет  Победы  в  Великой Отечественной войне1941-1945  гг."  носится  на левой стороне   груди   и   располагаетсяпосле  юбилейной  медали "40 лет Победы в Великой Отечественной  войне1941-1945 гг."    Медаль вручается награжденным,  как правило, по месту их включенияв  список  награжденных.   Вместе  с  медалью  награжденным  вручаетсяудостоверение установленной формы.    Порядок   вручения   медали   руководящими   работниками   военныхкомиссариатов  и  трудовых  коллективов  на  торжественных  совместныхсобраниях  ветеранов войны и труда согласовывается с  соответствующимиорганами  исполнительной власти.    Семьям умерших участников Великой Отечественной войны и тружениковтыла медали и удостоверения к ним не выдаются.    О вручении медали в списке награжденных  делается  соответствующаязапись.    По   завершении  вручения  медали  списки  награжденных   подлежатпостоянному хранению в установленном порядке.    Сведения о произведенных вручениях  медали  (форма  N  3)  органы,уполномоченные  для  вручения  медали,  представляют  в  АдминистрациюПрезидента Кыргызской Республики в установленном порядке к 10 сентября1996 года и 10 января 1996 года.    Порядок    представления   сведений   с    мест    устанавливаетсявышеуказанными органами исполнительной власти.    2.   Составление   и  утверждение  списков  награжденных   гражданКыргызской Республики производятся:    - кадровыми  органами  воинских  частей,  соединений,  управлений,предприятий,     учреждений,    организаций    Министерства    обороныКыргызской  Республики  (далее именуется -  воинские  части),   другихминистерств, государственных комитетов и административных ведомств    -  на  военнослужащих,   состоящих к 9 мая 1995  года  на  военнойслужбе, при наличии оснований согласно Положению о медали;    - военными комиссариатами - на лиц,  выбывших из  Вооруженных  СилСССР,    которые  в  годы  Великой  Отечественной  войны  и  войны   смилитаристской Японией (с 22 июня 1941 года по 3 сентября  1945  года)проходили   военную   службу  или  работали  на  должностях   штатноговольнонаемного   состава  в  Красной  Армии,   Военно-Морском   Флоте,войсках и  органах  НКВД, НКГБ СССР;    - органами исполнительной власти - на бывших партизан и участниковподполья,   тружеников  тыла, награжденных за самоотверженный  труд  вгоды Великой Отечественной войны орденами и медалями, перечисленными впункте 1,  на лиц,  награжденных знаком "Жителю блокадного Ленинграда"либо  имеющих  удостоверение к медали "За доблестный труд  в   ВеликойОтечественной войне 1941-1945 гг.",  бывших несовершеннолетних узниковконцлагерей, гетто и других мест принудительного содержания, созданныхфашистами  и  их  союзниками в период второй мировой войны,   граждан,проработавших не менее шести месяца в период с 22 июня 1941 года по  9мая   1945   года,    исключая  время  работы  в   районах,   временнооккупированных неприятелем.    Списки  (формы   1,   2) составляются по месту работы  или  службынагражденных,   а  неработающих  - по  месту  жительства.  Эти  спискиподписываются должностными лицами, ответственными за их составление, иутверждаются  соответственно командирами  воинских  частей,   военнымикомиссарами, руководителями органов исполнительной власти.    Во  избежание  случаев  включения одних и тех  же  лиц  в  списки,военными   комиссариатами,  работа  по  составлению указанных  списковдолжна быть согласована военными комиссариатами с указанными органами.    3.   Основанием  для  составления  списков  награжденных   медальюявляется:    -  для  военнослужащих - учетно-воинские документы, а  также  иныедокументы  военнослужащих,  подтверждающие  их  право  на  награждениемедалью в соответствии с пунктом 1 настоящего Порядка;    - для лиц из гражданского населения - предъявленные ими документы,подтверждающие  право  на  награждение  медалью  согласно   пункту   1настоящего Порядка.    К таким документам могут относиться:    красноармейская книжка (свидетельство об освобождении от  воинскойобязанности);    военный билет;    трудовая книжка;    справка   о  прохождении  военной  службы  или  работе,   выданнаякомандованием воинской части или соответствующим архивным органом;    справка  о  ранении  (контузии),  полученном  на  фронтах  ВеликойОтечественной войны, войны с милитаристской Японией;    удостоверение инвалида Великой Отечественной войны;    удостоверение участника Великой Отечественной войны;    удостоверение   о   праве   на  льготы  (светло-зеленого   цвета),выдававшееся лицам вольнонаемного состава воинских частей,   входившихв период Великой Отечественной войны в состав действующей армии;    удостоверения о  награждении  медалями  "За победу над Германией вВеликой   Отечественной  войне  1941-1945  гг.,",   "За   победу   надЯпонией",  "Тридцать  лет Победы в Великой Отечественной  войне  1941-1945  гг.",   с  надписью  "Участнику  войны",   "Участнику  трудовогофронта",   "Сорок  лет Победы  в Великой Отечественной войне 1941-1945гг." с надписью "Участнику войны", "Участнику трудового фронта";    документы, подтверждающие  награждение  за  самоотверженный труд вгоды   Великой   Отечественной  войны  орденами  СССР,  медалями   "Задоблестный труд  в  Великой Отечественной войне 1941-1945  гг.",   "Затрудовую  доблесть",  "За трудовое отличие",  "За оборону Ленинграда","За    оборону   Москвы",    "За   оборону   Одессы",    "За   оборонуСевастополя",   "За  оборону Сталинграда",  "За  оборону  Киева",  "Заоборону  Кавказа", "За оборону Советского  Заполярья",  знаком "Жителюблокадного  Ленинграда".   В случае утраты документов,  подтверждающихнаграждение  указанными  наградами,  медаль  может  быть  вручена   наосновании  документов государственных организаций,   с  достоверностьюсвидетельствующих о награждении, либо на основании  записи в  трудовойкнижке о награждении перечисленными выше медалями;    удостоверение к медали "За доблестный труд в Великой Отечественнойвойне 1941-1945 гг.";    документы либо специальные удостоверения органов социальной защитынаселения,  выданные  бывшим несовершеннолетним  узникам  концлагерей,гетто  и других мест принудительного содержания,  созданных фашистами,их союзниками в годы второй мировой войны;    запись в  трудовой  книжке  либо архивная справка,  подтверждающаяфакт  работы не менее шести месяцев в период с 22 июня 1941  года   по9   мая   1945  года,  исключая  время  работы  в  районах,   временнооккупированных неприятелем.    Свидетельские  показания  не  являются  основанием  для  включенияграждан в список награжденных медалью.    Списки награжденных подлежат периодическому уточнению.                   Форма 1 (к пункту 2 Порядка вручения                   Порядка вручения юбилейной медали                "50 лет Победы в Великой Отечественной                  войне 1941-1945 гг.", утвержденного                постановлением Правительства Кыргызской                 Республики от 9 марта 1995 года N 68                                 СПИСОК           лиц награжденных юбилейной медалью "50 лет Победы           в Великой Отечественной войне 1941-1945 гг.", по                           месту жительства           --------------------------------------------------        (наименование воинской части, учреждения, предприятия,                             организации)  --------------------------------------------------------------------   NN|Фамилия,      имя,|Год       |Занимаемая|Основание      для|Номер  |Примечание  пп|отчество     |рожде-|должность |награждения  |удостове-|    |             |ния   |          |(номер       |рения    |    |             |      |          |документа)   |         |  --------------------------------------------------------------------     Руководитель предприятия             ----------------------                         подпись, фамилия М.П.     Начальник кадрового органа           ---------------------                           подпись, фамилия                   Форма 2 (к пункту 2 Порядка вручения                   Порядка вручения юбилейной медали                "50 лет Победы в Великой Отечественной                  войне 1941-1945 гг.", утвержденного                постановлением Правительства Кыргызской                 Республики от 9 марта 1995 года N 68                                 СПИСОК           лиц награжденных юбилейной медалью "50 лет Победы             в Великой Отечественной войне 1941-1945 гг.",                  (неработающих - по месту жительства)   --------------------------------------------------------------------   NN|Фамилия,      имя,|Год       |Занимаемая|Основание      для|Номер  |Примечание  пп|отчество     |рожде-|должность |награждения  |удостове-|    |             |ния   |          |(номер       |рения    |    |             |      |          |документа)   |         |  --------------------------------------------------------------------     Руководитель предприятия                ----------------------    исполнительной власти                    подпись, фамилия М.П.                   Форма 3 (к пункту 2 Порядка вручения                   Порядка вручения юбилейной медали                "50 лет Победы в Великой Отечественной                  войне 1941-1945 гг.", утвержденного                постановлением Правительства Кыргызской                 Республики от 9 марта 1995 года N 68                                СВЕДЕНИЯ            о награждении юбилейной медалью "50 лет Победы             в Великой Отечественной войне 1941-1945 гг." По___________________________________________________________________        (предприятие, организация, учреждение, воинская часть) 1. Награждено ___________ квартале 19 ___г.__________________чел. 2. Вручено за отчетный период __________________________медалей. 3. Осталось награжденных, которым медаль не вручена:     всего:_______________чел.     в том числе награжденным в отчетном квартале ___________ чел.     Руководитель предприятия              ----------------------                         подпись, фамилия М.П.     Начальник кадрового органа            ----------------------                           подпись, фамилия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uheadunpnumwmpmgxvsa">
      <w:r>
        <w:rPr>
          <w:rFonts w:ascii="Arial" w:cs="Arial" w:eastAsia="Arial" w:hAnsi="Arial"/>
          <w:color w:val="132D3F"/>
          <w:sz w:val="16"/>
          <w:szCs w:val="16"/>
          <w:u w:val="single"/>
        </w:rPr>
        <w:t xml:space="preserve">dalil.kg/document/36091</w:t>
      </w:r>
    </w:hyperlink>
  </w:p>
  <w:p>
    <w:pPr>
      <w:spacing w:after="0" w:before="40"/>
      <w:jc w:val="center"/>
    </w:pPr>
    <w:hyperlink w:history="1" r:id="rId9iu9mi3rqta4d0zshuqc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5h01b7bggkk2simyze-" Type="http://schemas.openxmlformats.org/officeDocument/2006/relationships/hyperlink" Target="https://dalil.kg/document/360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uheadunpnumwmpmgxvsa" Type="http://schemas.openxmlformats.org/officeDocument/2006/relationships/hyperlink" Target="https://dalil.kg/document/36091" TargetMode="External"/><Relationship Id="rId9iu9mi3rqta4d0zshuqc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2026-09-23T16:02:19.036Z</dcterms:created>
  <dcterms:modified xsi:type="dcterms:W3CDTF">2026-09-23T16:02:19.036Z</dcterms:modified>
</cp:coreProperties>
</file>

<file path=docProps/custom.xml><?xml version="1.0" encoding="utf-8"?>
<Properties xmlns="http://schemas.openxmlformats.org/officeDocument/2006/custom-properties" xmlns:vt="http://schemas.openxmlformats.org/officeDocument/2006/docPropsVTypes"/>
</file>