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7 декабря 2022 года № 708-VII</w:t>
      </w:r>
    </w:p>
    <w:p>
      <w:pPr>
        <w:spacing w:after="120"/>
        <w:jc w:val="both"/>
      </w:pPr>
      <w:r>
        <w:rPr>
          <w:rFonts w:ascii="Arial" w:cs="Arial" w:eastAsia="Arial" w:hAnsi="Arial"/>
          <w:sz w:val="24"/>
          <w:szCs w:val="24"/>
        </w:rPr>
        <w:t xml:space="preserve">Об избрании депутата Жогорку Кенеша Кыргызской Республики Атажанова Ы.Ы. на должность заместителя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uvy-y0syzjnh4exefxqdy">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Атажанова Ырысбека Ысламовича на должность заместителя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ar5kc0k9fb_6j9p1frc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2 пункта 1 дополнить абзацем вторым следующего содержания:</w:t>
      </w:r>
    </w:p>
    <w:p>
      <w:pPr>
        <w:spacing w:after="120"/>
        <w:jc w:val="both"/>
      </w:pPr>
      <w:r>
        <w:rPr>
          <w:rFonts w:ascii="Arial" w:cs="Arial" w:eastAsia="Arial" w:hAnsi="Arial"/>
          <w:sz w:val="24"/>
          <w:szCs w:val="24"/>
        </w:rPr>
        <w:t xml:space="preserve">"Атажанова Ырысбека Ысламовича - по Кадамжайскому одномандатному избирательному округу № 3, от депутатской группы "Мекенчил";".</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Н.А.Азыгалиев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oqjrqqrunx0c34xlzjo">
      <w:r>
        <w:rPr>
          <w:rFonts w:ascii="Arial" w:cs="Arial" w:eastAsia="Arial" w:hAnsi="Arial"/>
          <w:color w:val="132D3F"/>
          <w:sz w:val="16"/>
          <w:szCs w:val="16"/>
          <w:u w:val="single"/>
        </w:rPr>
        <w:t xml:space="preserve">dalil.kg/document/89499</w:t>
      </w:r>
    </w:hyperlink>
  </w:p>
  <w:p>
    <w:pPr>
      <w:spacing w:after="0" w:before="40"/>
      <w:jc w:val="center"/>
    </w:pPr>
    <w:hyperlink w:history="1" r:id="rIdrmfsxqvwcr0yiuhvnms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y-y0syzjnh4exefxqdy" Type="http://schemas.openxmlformats.org/officeDocument/2006/relationships/hyperlink" Target="https://dalil.kg/document/112437#st_24" TargetMode="External"/><Relationship Id="rIdar5kc0k9fb_6j9p1frc8n"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oqjrqqrunx0c34xlzjo" Type="http://schemas.openxmlformats.org/officeDocument/2006/relationships/hyperlink" Target="https://dalil.kg/document/89499" TargetMode="External"/><Relationship Id="rIdrmfsxqvwcr0yiuhvnms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2026-09-26T00:12:37.286Z</dcterms:created>
  <dcterms:modified xsi:type="dcterms:W3CDTF">2026-09-26T00:12:37.286Z</dcterms:modified>
</cp:coreProperties>
</file>

<file path=docProps/custom.xml><?xml version="1.0" encoding="utf-8"?>
<Properties xmlns="http://schemas.openxmlformats.org/officeDocument/2006/custom-properties" xmlns:vt="http://schemas.openxmlformats.org/officeDocument/2006/docPropsVTypes"/>
</file>